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A1" w:rsidRPr="00C059A1" w:rsidRDefault="00C059A1" w:rsidP="00C059A1">
      <w:pPr>
        <w:jc w:val="center"/>
        <w:rPr>
          <w:rFonts w:ascii="方正小标宋简体" w:eastAsia="方正小标宋简体" w:hint="eastAsia"/>
          <w:b/>
          <w:bCs/>
          <w:sz w:val="40"/>
          <w:szCs w:val="28"/>
        </w:rPr>
      </w:pPr>
      <w:bookmarkStart w:id="0" w:name="_GoBack"/>
      <w:bookmarkEnd w:id="0"/>
      <w:r w:rsidRPr="00C059A1">
        <w:rPr>
          <w:rFonts w:ascii="方正小标宋简体" w:eastAsia="方正小标宋简体" w:hint="eastAsia"/>
          <w:b/>
          <w:bCs/>
          <w:sz w:val="40"/>
          <w:szCs w:val="28"/>
        </w:rPr>
        <w:t>2022年衢州学院健身操（舞）比赛报名表</w:t>
      </w:r>
    </w:p>
    <w:tbl>
      <w:tblPr>
        <w:tblStyle w:val="a3"/>
        <w:tblW w:w="8941" w:type="dxa"/>
        <w:tblInd w:w="-185" w:type="dxa"/>
        <w:tblLook w:val="04A0" w:firstRow="1" w:lastRow="0" w:firstColumn="1" w:lastColumn="0" w:noHBand="0" w:noVBand="1"/>
      </w:tblPr>
      <w:tblGrid>
        <w:gridCol w:w="852"/>
        <w:gridCol w:w="716"/>
        <w:gridCol w:w="753"/>
        <w:gridCol w:w="1421"/>
        <w:gridCol w:w="555"/>
        <w:gridCol w:w="145"/>
        <w:gridCol w:w="1782"/>
        <w:gridCol w:w="506"/>
        <w:gridCol w:w="210"/>
        <w:gridCol w:w="510"/>
        <w:gridCol w:w="1491"/>
      </w:tblGrid>
      <w:tr w:rsidR="00C059A1" w:rsidTr="00C059A1">
        <w:trPr>
          <w:trHeight w:val="746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学院（盖章）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教练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</w:tr>
      <w:tr w:rsidR="00C059A1" w:rsidTr="00C059A1">
        <w:trPr>
          <w:trHeight w:val="9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C059A1" w:rsidTr="00C059A1">
        <w:trPr>
          <w:trHeight w:val="498"/>
        </w:trPr>
        <w:tc>
          <w:tcPr>
            <w:tcW w:w="8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运动员</w:t>
            </w:r>
          </w:p>
        </w:tc>
      </w:tr>
      <w:tr w:rsidR="00C059A1" w:rsidTr="00C059A1"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A1" w:rsidRDefault="00C059A1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  <w:tr w:rsidR="00C059A1" w:rsidTr="00C059A1">
        <w:trPr>
          <w:trHeight w:val="3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1" w:rsidRDefault="00C059A1">
            <w:pPr>
              <w:jc w:val="left"/>
              <w:rPr>
                <w:rFonts w:asciiTheme="minorHAnsi" w:eastAsiaTheme="minorEastAsia" w:hAnsiTheme="minorHAnsi" w:cstheme="minorBidi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C059A1" w:rsidRDefault="00C059A1" w:rsidP="00C059A1">
      <w:pPr>
        <w:jc w:val="left"/>
        <w:rPr>
          <w:b/>
          <w:bCs/>
          <w:sz w:val="28"/>
          <w:szCs w:val="28"/>
        </w:rPr>
      </w:pPr>
    </w:p>
    <w:p w:rsidR="001A08B6" w:rsidRDefault="001A08B6"/>
    <w:sectPr w:rsidR="001A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DB"/>
    <w:rsid w:val="001A08B6"/>
    <w:rsid w:val="008E08DB"/>
    <w:rsid w:val="00C0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9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9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2022-04-21T06:21:00Z</dcterms:created>
  <dcterms:modified xsi:type="dcterms:W3CDTF">2022-04-21T06:22:00Z</dcterms:modified>
</cp:coreProperties>
</file>